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4BC" w:rsidRDefault="00FE04BC" w:rsidP="00FE04BC">
      <w:pPr>
        <w:jc w:val="center"/>
        <w:rPr>
          <w:u w:val="single"/>
        </w:rPr>
      </w:pPr>
      <w:r>
        <w:rPr>
          <w:noProof/>
          <w:u w:val="single"/>
          <w:lang w:eastAsia="en-GB"/>
        </w:rPr>
        <w:drawing>
          <wp:anchor distT="0" distB="0" distL="114300" distR="114300" simplePos="0" relativeHeight="251658240" behindDoc="1" locked="0" layoutInCell="1" allowOverlap="1" wp14:anchorId="0041C557" wp14:editId="763C440A">
            <wp:simplePos x="0" y="0"/>
            <wp:positionH relativeFrom="column">
              <wp:posOffset>5202555</wp:posOffset>
            </wp:positionH>
            <wp:positionV relativeFrom="paragraph">
              <wp:posOffset>126365</wp:posOffset>
            </wp:positionV>
            <wp:extent cx="1447800" cy="1490980"/>
            <wp:effectExtent l="0" t="0" r="0" b="0"/>
            <wp:wrapTight wrapText="bothSides">
              <wp:wrapPolygon edited="0">
                <wp:start x="0" y="0"/>
                <wp:lineTo x="0" y="21250"/>
                <wp:lineTo x="21316" y="21250"/>
                <wp:lineTo x="213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7800" cy="1490980"/>
                    </a:xfrm>
                    <a:prstGeom prst="rect">
                      <a:avLst/>
                    </a:prstGeom>
                  </pic:spPr>
                </pic:pic>
              </a:graphicData>
            </a:graphic>
            <wp14:sizeRelH relativeFrom="page">
              <wp14:pctWidth>0</wp14:pctWidth>
            </wp14:sizeRelH>
            <wp14:sizeRelV relativeFrom="page">
              <wp14:pctHeight>0</wp14:pctHeight>
            </wp14:sizeRelV>
          </wp:anchor>
        </w:drawing>
      </w:r>
    </w:p>
    <w:p w:rsidR="00FE04BC" w:rsidRDefault="00FE04BC" w:rsidP="00FE04BC">
      <w:pPr>
        <w:jc w:val="center"/>
        <w:rPr>
          <w:u w:val="single"/>
        </w:rPr>
      </w:pPr>
    </w:p>
    <w:p w:rsidR="009A53ED" w:rsidRPr="00FE04BC" w:rsidRDefault="00FE04BC" w:rsidP="00FE04BC">
      <w:pPr>
        <w:jc w:val="center"/>
        <w:rPr>
          <w:u w:val="single"/>
        </w:rPr>
      </w:pPr>
      <w:r w:rsidRPr="00FE04BC">
        <w:rPr>
          <w:u w:val="single"/>
        </w:rPr>
        <w:t>Holy Trinity CE Primary School</w:t>
      </w:r>
    </w:p>
    <w:p w:rsidR="00FE04BC" w:rsidRDefault="00FE04BC" w:rsidP="00FE04BC">
      <w:pPr>
        <w:jc w:val="center"/>
        <w:rPr>
          <w:u w:val="single"/>
        </w:rPr>
      </w:pPr>
      <w:r w:rsidRPr="00FE04BC">
        <w:rPr>
          <w:u w:val="single"/>
        </w:rPr>
        <w:t>School Council Minutes</w:t>
      </w:r>
    </w:p>
    <w:p w:rsidR="00FE04BC" w:rsidRDefault="00FE04BC" w:rsidP="00FE04BC">
      <w:pPr>
        <w:jc w:val="center"/>
        <w:rPr>
          <w:u w:val="single"/>
        </w:rPr>
      </w:pPr>
    </w:p>
    <w:p w:rsidR="00FE04BC" w:rsidRDefault="00D846AA" w:rsidP="00FE04BC">
      <w:r>
        <w:t>08</w:t>
      </w:r>
      <w:r w:rsidR="00641DBD">
        <w:t>.0</w:t>
      </w:r>
      <w:r>
        <w:t>2</w:t>
      </w:r>
      <w:r w:rsidR="00641DBD">
        <w:t>.18</w:t>
      </w:r>
      <w:r w:rsidR="00C733B5">
        <w:t xml:space="preserve"> conscientiously </w:t>
      </w:r>
      <w:bookmarkStart w:id="0" w:name="_GoBack"/>
      <w:bookmarkEnd w:id="0"/>
      <w:r w:rsidR="009A4515">
        <w:t xml:space="preserve"> </w:t>
      </w:r>
    </w:p>
    <w:p w:rsidR="00552279" w:rsidRDefault="00552279" w:rsidP="00552279">
      <w:pPr>
        <w:rPr>
          <w:i/>
        </w:rPr>
      </w:pPr>
      <w:r>
        <w:rPr>
          <w:i/>
        </w:rPr>
        <w:t>Present:</w:t>
      </w:r>
      <w:r w:rsidR="00CF70A1">
        <w:rPr>
          <w:i/>
        </w:rPr>
        <w:t xml:space="preserve"> </w:t>
      </w:r>
      <w:r w:rsidR="00C6406F">
        <w:rPr>
          <w:i/>
        </w:rPr>
        <w:t xml:space="preserve">Demi, Oliver, Edward, Chloe, Noah, </w:t>
      </w:r>
      <w:proofErr w:type="spellStart"/>
      <w:r w:rsidR="00C6406F">
        <w:rPr>
          <w:i/>
        </w:rPr>
        <w:t>Manika</w:t>
      </w:r>
      <w:proofErr w:type="spellEnd"/>
      <w:r w:rsidR="00C6406F">
        <w:rPr>
          <w:i/>
        </w:rPr>
        <w:t>, Bowen, Sadie,</w:t>
      </w:r>
      <w:r w:rsidR="00720411">
        <w:rPr>
          <w:i/>
        </w:rPr>
        <w:t xml:space="preserve"> Grace, Max, Rhys, </w:t>
      </w:r>
      <w:r w:rsidR="00D846AA">
        <w:rPr>
          <w:i/>
        </w:rPr>
        <w:t xml:space="preserve">Zara, Isis, James &amp; </w:t>
      </w:r>
      <w:r>
        <w:rPr>
          <w:i/>
        </w:rPr>
        <w:t>Mrs Griffith</w:t>
      </w:r>
      <w:r w:rsidR="001679C1">
        <w:rPr>
          <w:i/>
        </w:rPr>
        <w:t xml:space="preserve"> </w:t>
      </w:r>
    </w:p>
    <w:p w:rsidR="00552279" w:rsidRDefault="00C6406F" w:rsidP="00552279">
      <w:pPr>
        <w:rPr>
          <w:i/>
        </w:rPr>
      </w:pPr>
      <w:r>
        <w:rPr>
          <w:i/>
        </w:rPr>
        <w:t xml:space="preserve"> </w:t>
      </w:r>
    </w:p>
    <w:p w:rsidR="00C1661E" w:rsidRPr="00641DBD" w:rsidRDefault="00C6406F" w:rsidP="00641DBD">
      <w:pPr>
        <w:pStyle w:val="ListParagraph"/>
        <w:numPr>
          <w:ilvl w:val="0"/>
          <w:numId w:val="1"/>
        </w:numPr>
        <w:rPr>
          <w:i/>
        </w:rPr>
      </w:pPr>
      <w:r>
        <w:t>School Council prayer</w:t>
      </w:r>
    </w:p>
    <w:p w:rsidR="00641DBD" w:rsidRPr="00D846AA" w:rsidRDefault="00641DBD" w:rsidP="00641DBD">
      <w:pPr>
        <w:pStyle w:val="ListParagraph"/>
        <w:numPr>
          <w:ilvl w:val="0"/>
          <w:numId w:val="1"/>
        </w:numPr>
        <w:rPr>
          <w:i/>
        </w:rPr>
      </w:pPr>
      <w:r>
        <w:t xml:space="preserve">Thank you for all the fundraising you’ve done </w:t>
      </w:r>
      <w:r w:rsidR="00D846AA">
        <w:t>for School in a Bag. We have raised £1694.42 which will fund at least 84 bags. Luke will be invited back in to receive the money and tell us about what happens next. School council will announce the totals raised by each class in assembly tomorrow.</w:t>
      </w:r>
    </w:p>
    <w:p w:rsidR="00D846AA" w:rsidRPr="001956A7" w:rsidRDefault="00D846AA" w:rsidP="00641DBD">
      <w:pPr>
        <w:pStyle w:val="ListParagraph"/>
        <w:numPr>
          <w:ilvl w:val="0"/>
          <w:numId w:val="1"/>
        </w:numPr>
        <w:rPr>
          <w:i/>
        </w:rPr>
      </w:pPr>
      <w:r>
        <w:t>Green Redeem recycling points – School Council will send a letter to our families asking them to ask neighbours and relatives to donate points too so that we can receive funding for our Spiritual Garden.</w:t>
      </w:r>
    </w:p>
    <w:p w:rsidR="00BF3B19" w:rsidRPr="001956A7" w:rsidRDefault="001956A7" w:rsidP="001956A7">
      <w:pPr>
        <w:pStyle w:val="ListParagraph"/>
        <w:numPr>
          <w:ilvl w:val="0"/>
          <w:numId w:val="1"/>
        </w:numPr>
        <w:rPr>
          <w:i/>
        </w:rPr>
      </w:pPr>
      <w:r>
        <w:t>We will be interviewing the Chair of Governors on 22/02/18. Questions discussed and interview will be published in school Newsletter.</w:t>
      </w:r>
    </w:p>
    <w:p w:rsidR="00A6170B" w:rsidRDefault="00DC4D46" w:rsidP="00C35E24">
      <w:pPr>
        <w:rPr>
          <w:b/>
        </w:rPr>
      </w:pPr>
      <w:r>
        <w:rPr>
          <w:b/>
        </w:rPr>
        <w:t>Actions:</w:t>
      </w:r>
    </w:p>
    <w:p w:rsidR="00976B66" w:rsidRDefault="001956A7" w:rsidP="00FE04BC">
      <w:pPr>
        <w:pStyle w:val="ListParagraph"/>
        <w:numPr>
          <w:ilvl w:val="0"/>
          <w:numId w:val="2"/>
        </w:numPr>
        <w:rPr>
          <w:b/>
        </w:rPr>
      </w:pPr>
      <w:r>
        <w:rPr>
          <w:b/>
        </w:rPr>
        <w:t>School Council visit to the Royal Mews on 1</w:t>
      </w:r>
      <w:r w:rsidRPr="001956A7">
        <w:rPr>
          <w:b/>
          <w:vertAlign w:val="superscript"/>
        </w:rPr>
        <w:t>st</w:t>
      </w:r>
      <w:r>
        <w:rPr>
          <w:b/>
        </w:rPr>
        <w:t xml:space="preserve"> May – letters and forms need to be returned.</w:t>
      </w:r>
    </w:p>
    <w:p w:rsidR="001956A7" w:rsidRDefault="001956A7" w:rsidP="00FE04BC">
      <w:pPr>
        <w:pStyle w:val="ListParagraph"/>
        <w:numPr>
          <w:ilvl w:val="0"/>
          <w:numId w:val="2"/>
        </w:numPr>
        <w:rPr>
          <w:b/>
        </w:rPr>
      </w:pPr>
      <w:r>
        <w:rPr>
          <w:b/>
        </w:rPr>
        <w:t>Complete Induction Books</w:t>
      </w:r>
    </w:p>
    <w:p w:rsidR="00A6170B" w:rsidRPr="00A6170B" w:rsidRDefault="00976B66" w:rsidP="00FC0188">
      <w:pPr>
        <w:pStyle w:val="ListParagraph"/>
        <w:rPr>
          <w:b/>
        </w:rPr>
      </w:pPr>
      <w:r>
        <w:rPr>
          <w:noProof/>
          <w:lang w:eastAsia="en-GB"/>
        </w:rPr>
        <w:drawing>
          <wp:anchor distT="0" distB="0" distL="114300" distR="114300" simplePos="0" relativeHeight="251659264" behindDoc="1" locked="0" layoutInCell="1" allowOverlap="1" wp14:anchorId="3B86C6EF" wp14:editId="3C8A86AF">
            <wp:simplePos x="0" y="0"/>
            <wp:positionH relativeFrom="column">
              <wp:posOffset>4935855</wp:posOffset>
            </wp:positionH>
            <wp:positionV relativeFrom="paragraph">
              <wp:posOffset>96520</wp:posOffset>
            </wp:positionV>
            <wp:extent cx="1543050" cy="1842770"/>
            <wp:effectExtent l="0" t="0" r="0" b="5080"/>
            <wp:wrapTight wrapText="bothSides">
              <wp:wrapPolygon edited="0">
                <wp:start x="0" y="0"/>
                <wp:lineTo x="0" y="21436"/>
                <wp:lineTo x="21333" y="21436"/>
                <wp:lineTo x="213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 logo.png"/>
                    <pic:cNvPicPr/>
                  </pic:nvPicPr>
                  <pic:blipFill>
                    <a:blip r:embed="rId6">
                      <a:extLst>
                        <a:ext uri="{28A0092B-C50C-407E-A947-70E740481C1C}">
                          <a14:useLocalDpi xmlns:a14="http://schemas.microsoft.com/office/drawing/2010/main" val="0"/>
                        </a:ext>
                      </a:extLst>
                    </a:blip>
                    <a:stretch>
                      <a:fillRect/>
                    </a:stretch>
                  </pic:blipFill>
                  <pic:spPr>
                    <a:xfrm>
                      <a:off x="0" y="0"/>
                      <a:ext cx="1543050" cy="1842770"/>
                    </a:xfrm>
                    <a:prstGeom prst="rect">
                      <a:avLst/>
                    </a:prstGeom>
                  </pic:spPr>
                </pic:pic>
              </a:graphicData>
            </a:graphic>
            <wp14:sizeRelH relativeFrom="page">
              <wp14:pctWidth>0</wp14:pctWidth>
            </wp14:sizeRelH>
            <wp14:sizeRelV relativeFrom="page">
              <wp14:pctHeight>0</wp14:pctHeight>
            </wp14:sizeRelV>
          </wp:anchor>
        </w:drawing>
      </w:r>
    </w:p>
    <w:p w:rsidR="008A4381" w:rsidRDefault="008A4381" w:rsidP="00E22F01">
      <w:pPr>
        <w:jc w:val="center"/>
      </w:pPr>
      <w:r>
        <w:t xml:space="preserve">Next meeting is at </w:t>
      </w:r>
      <w:r w:rsidR="002C7736" w:rsidRPr="002C7736">
        <w:rPr>
          <w:b/>
        </w:rPr>
        <w:t>9am</w:t>
      </w:r>
      <w:r w:rsidR="002C7736">
        <w:t xml:space="preserve"> on </w:t>
      </w:r>
      <w:r w:rsidR="001956A7">
        <w:rPr>
          <w:b/>
        </w:rPr>
        <w:t>Thursday 22</w:t>
      </w:r>
      <w:r w:rsidR="001956A7" w:rsidRPr="001956A7">
        <w:rPr>
          <w:b/>
          <w:vertAlign w:val="superscript"/>
        </w:rPr>
        <w:t>nd</w:t>
      </w:r>
      <w:r w:rsidR="001956A7">
        <w:rPr>
          <w:b/>
        </w:rPr>
        <w:t xml:space="preserve"> February</w:t>
      </w:r>
      <w:r>
        <w:t xml:space="preserve"> in </w:t>
      </w:r>
      <w:r w:rsidR="00C6406F">
        <w:t>Research Hub</w:t>
      </w:r>
    </w:p>
    <w:p w:rsidR="00E22F01" w:rsidRDefault="00E22F01" w:rsidP="008A4381"/>
    <w:p w:rsidR="00FE04BC" w:rsidRPr="00FE04BC" w:rsidRDefault="00FE04BC" w:rsidP="008A4381"/>
    <w:sectPr w:rsidR="00FE04BC" w:rsidRPr="00FE04BC" w:rsidSect="00FE04BC">
      <w:pgSz w:w="11906" w:h="16838"/>
      <w:pgMar w:top="567" w:right="567" w:bottom="567" w:left="567" w:header="709" w:footer="709" w:gutter="0"/>
      <w:pgBorders w:offsetFrom="page">
        <w:top w:val="single" w:sz="24" w:space="24" w:color="006600"/>
        <w:left w:val="single" w:sz="24" w:space="24" w:color="006600"/>
        <w:bottom w:val="single" w:sz="24" w:space="24" w:color="006600"/>
        <w:right w:val="single" w:sz="24" w:space="24" w:color="006600"/>
      </w:pgBorders>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0F5869"/>
    <w:multiLevelType w:val="hybridMultilevel"/>
    <w:tmpl w:val="994228FA"/>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051F52"/>
    <w:multiLevelType w:val="hybridMultilevel"/>
    <w:tmpl w:val="65E6A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4BC"/>
    <w:rsid w:val="0000127C"/>
    <w:rsid w:val="000D526C"/>
    <w:rsid w:val="001679C1"/>
    <w:rsid w:val="001956A7"/>
    <w:rsid w:val="00234971"/>
    <w:rsid w:val="0023677E"/>
    <w:rsid w:val="00253472"/>
    <w:rsid w:val="00294E92"/>
    <w:rsid w:val="002B3662"/>
    <w:rsid w:val="002C7736"/>
    <w:rsid w:val="004A4D1D"/>
    <w:rsid w:val="00552279"/>
    <w:rsid w:val="00592862"/>
    <w:rsid w:val="005B1142"/>
    <w:rsid w:val="00641DBD"/>
    <w:rsid w:val="006B25A4"/>
    <w:rsid w:val="006C3C57"/>
    <w:rsid w:val="00720411"/>
    <w:rsid w:val="007225E5"/>
    <w:rsid w:val="007A0B50"/>
    <w:rsid w:val="007C5427"/>
    <w:rsid w:val="00826CBC"/>
    <w:rsid w:val="008A4381"/>
    <w:rsid w:val="008D42BD"/>
    <w:rsid w:val="00915FAD"/>
    <w:rsid w:val="00917EA6"/>
    <w:rsid w:val="0096308C"/>
    <w:rsid w:val="00976B66"/>
    <w:rsid w:val="009A4515"/>
    <w:rsid w:val="009A53ED"/>
    <w:rsid w:val="00A6170B"/>
    <w:rsid w:val="00BF3B19"/>
    <w:rsid w:val="00C1661E"/>
    <w:rsid w:val="00C35E24"/>
    <w:rsid w:val="00C6406F"/>
    <w:rsid w:val="00C733B5"/>
    <w:rsid w:val="00CF70A1"/>
    <w:rsid w:val="00D252B5"/>
    <w:rsid w:val="00D846AA"/>
    <w:rsid w:val="00D93F8B"/>
    <w:rsid w:val="00DC4D46"/>
    <w:rsid w:val="00E22F01"/>
    <w:rsid w:val="00F047A7"/>
    <w:rsid w:val="00F07E0E"/>
    <w:rsid w:val="00FC0188"/>
    <w:rsid w:val="00FE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7BBBF"/>
  <w15:docId w15:val="{FEB59F48-6E9A-4893-A300-D0A819C0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8"/>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0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4BC"/>
    <w:rPr>
      <w:rFonts w:ascii="Tahoma" w:hAnsi="Tahoma" w:cs="Tahoma"/>
      <w:sz w:val="16"/>
      <w:szCs w:val="16"/>
    </w:rPr>
  </w:style>
  <w:style w:type="paragraph" w:styleId="ListParagraph">
    <w:name w:val="List Paragraph"/>
    <w:basedOn w:val="Normal"/>
    <w:uiPriority w:val="34"/>
    <w:qFormat/>
    <w:rsid w:val="008A43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grifj145</dc:creator>
  <cp:lastModifiedBy>Joanne Griffith</cp:lastModifiedBy>
  <cp:revision>3</cp:revision>
  <cp:lastPrinted>2018-02-08T10:27:00Z</cp:lastPrinted>
  <dcterms:created xsi:type="dcterms:W3CDTF">2018-02-08T10:18:00Z</dcterms:created>
  <dcterms:modified xsi:type="dcterms:W3CDTF">2018-02-08T10:28:00Z</dcterms:modified>
</cp:coreProperties>
</file>